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65514" w14:textId="1EF8203F" w:rsidR="00862509" w:rsidRDefault="00F70CE6">
      <w:pPr>
        <w:spacing w:line="360" w:lineRule="auto"/>
        <w:jc w:val="center"/>
        <w:rPr>
          <w:b/>
          <w:sz w:val="24"/>
          <w:u w:val="single"/>
        </w:rPr>
      </w:pPr>
      <w:bookmarkStart w:id="0" w:name="_GoBack"/>
      <w:bookmarkEnd w:id="0"/>
      <w:r>
        <w:rPr>
          <w:noProof/>
        </w:rPr>
        <w:drawing>
          <wp:anchor distT="0" distB="0" distL="114300" distR="114300" simplePos="0" relativeHeight="251657216" behindDoc="0" locked="0" layoutInCell="1" allowOverlap="1" wp14:anchorId="167644CE" wp14:editId="26CCEEF6">
            <wp:simplePos x="0" y="0"/>
            <wp:positionH relativeFrom="column">
              <wp:posOffset>2132965</wp:posOffset>
            </wp:positionH>
            <wp:positionV relativeFrom="paragraph">
              <wp:posOffset>-59690</wp:posOffset>
            </wp:positionV>
            <wp:extent cx="1591310" cy="855345"/>
            <wp:effectExtent l="0" t="0" r="0" b="0"/>
            <wp:wrapNone/>
            <wp:docPr id="2" name="Picture 2" descr="Kritter's Korn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itter's Korn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31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AAAF7" w14:textId="77777777" w:rsidR="00862509" w:rsidRDefault="00862509">
      <w:pPr>
        <w:spacing w:line="360" w:lineRule="auto"/>
        <w:jc w:val="center"/>
        <w:rPr>
          <w:b/>
          <w:sz w:val="24"/>
          <w:u w:val="single"/>
        </w:rPr>
      </w:pPr>
    </w:p>
    <w:p w14:paraId="035DC99C" w14:textId="77777777" w:rsidR="00862509" w:rsidRDefault="00862509">
      <w:pPr>
        <w:spacing w:line="360" w:lineRule="auto"/>
        <w:jc w:val="center"/>
        <w:rPr>
          <w:b/>
          <w:sz w:val="24"/>
          <w:u w:val="single"/>
        </w:rPr>
      </w:pPr>
    </w:p>
    <w:p w14:paraId="400C0D29" w14:textId="77777777" w:rsidR="00016252" w:rsidRDefault="00784A86" w:rsidP="00862509">
      <w:pPr>
        <w:spacing w:line="360" w:lineRule="auto"/>
        <w:jc w:val="center"/>
        <w:rPr>
          <w:b/>
          <w:sz w:val="24"/>
          <w:u w:val="single"/>
        </w:rPr>
      </w:pPr>
      <w:r>
        <w:rPr>
          <w:b/>
          <w:sz w:val="24"/>
          <w:u w:val="single"/>
        </w:rPr>
        <w:t xml:space="preserve">CAMP REGISTRATION &amp; </w:t>
      </w:r>
      <w:r w:rsidR="00016252">
        <w:rPr>
          <w:b/>
          <w:sz w:val="24"/>
          <w:u w:val="single"/>
        </w:rPr>
        <w:t>INFORMATION</w:t>
      </w:r>
    </w:p>
    <w:p w14:paraId="2961AD2C" w14:textId="3F28971E" w:rsidR="00DC52A0" w:rsidRDefault="00DB5169" w:rsidP="00DC52A0">
      <w:pPr>
        <w:spacing w:line="360" w:lineRule="auto"/>
        <w:jc w:val="center"/>
        <w:rPr>
          <w:b/>
          <w:sz w:val="24"/>
          <w:u w:val="single"/>
        </w:rPr>
      </w:pPr>
      <w:r>
        <w:rPr>
          <w:b/>
          <w:sz w:val="24"/>
          <w:u w:val="single"/>
        </w:rPr>
        <w:t>June26, 2017 through June 30</w:t>
      </w:r>
      <w:r w:rsidR="003618EA">
        <w:rPr>
          <w:b/>
          <w:sz w:val="24"/>
          <w:u w:val="single"/>
        </w:rPr>
        <w:t>, 2017</w:t>
      </w:r>
    </w:p>
    <w:p w14:paraId="233D2B35" w14:textId="77777777" w:rsidR="00D548DC" w:rsidRDefault="00D548DC" w:rsidP="00DC52A0">
      <w:pPr>
        <w:spacing w:line="360" w:lineRule="auto"/>
        <w:jc w:val="center"/>
        <w:rPr>
          <w:b/>
          <w:sz w:val="24"/>
          <w:u w:val="single"/>
        </w:rPr>
      </w:pPr>
      <w:r>
        <w:rPr>
          <w:b/>
          <w:sz w:val="24"/>
          <w:u w:val="single"/>
        </w:rPr>
        <w:t>0830 – 1730 hours</w:t>
      </w:r>
    </w:p>
    <w:p w14:paraId="7CAF48E5" w14:textId="77777777" w:rsidR="00037A62" w:rsidRPr="00DC52A0" w:rsidRDefault="00432D42" w:rsidP="00DC52A0">
      <w:pPr>
        <w:spacing w:line="360" w:lineRule="auto"/>
        <w:jc w:val="center"/>
        <w:rPr>
          <w:b/>
          <w:sz w:val="24"/>
          <w:u w:val="single"/>
        </w:rPr>
      </w:pPr>
      <w:r>
        <w:rPr>
          <w:b/>
          <w:sz w:val="24"/>
          <w:u w:val="single"/>
        </w:rPr>
        <w:t>$85</w:t>
      </w:r>
      <w:r w:rsidR="00037A62">
        <w:rPr>
          <w:b/>
          <w:sz w:val="24"/>
          <w:u w:val="single"/>
        </w:rPr>
        <w:t>/day</w:t>
      </w:r>
      <w:r>
        <w:rPr>
          <w:b/>
          <w:sz w:val="24"/>
          <w:u w:val="single"/>
        </w:rPr>
        <w:t xml:space="preserve"> or $395</w:t>
      </w:r>
      <w:r w:rsidR="00B23C7B">
        <w:rPr>
          <w:b/>
          <w:sz w:val="24"/>
          <w:u w:val="single"/>
        </w:rPr>
        <w:t>/week</w:t>
      </w:r>
    </w:p>
    <w:p w14:paraId="6B8C85AE" w14:textId="77777777" w:rsidR="00016252" w:rsidRDefault="00016252">
      <w:pPr>
        <w:spacing w:line="360" w:lineRule="auto"/>
        <w:rPr>
          <w:sz w:val="24"/>
        </w:rPr>
      </w:pPr>
    </w:p>
    <w:p w14:paraId="08F1543C" w14:textId="77777777" w:rsidR="00016252" w:rsidRDefault="00016252">
      <w:pPr>
        <w:spacing w:line="360" w:lineRule="auto"/>
        <w:rPr>
          <w:sz w:val="24"/>
          <w:u w:val="single"/>
        </w:rPr>
      </w:pPr>
      <w:r>
        <w:rPr>
          <w:sz w:val="24"/>
        </w:rPr>
        <w:t>NAME</w:t>
      </w:r>
      <w:r w:rsidR="00862509">
        <w:rPr>
          <w:sz w:val="24"/>
        </w:rPr>
        <w:t xml:space="preserve"> &amp; AGE</w:t>
      </w:r>
      <w:r w:rsidR="00862509">
        <w:rPr>
          <w:sz w:val="24"/>
          <w:u w:val="single"/>
        </w:rPr>
        <w:tab/>
      </w:r>
      <w:r w:rsidR="00862509">
        <w:rPr>
          <w:sz w:val="24"/>
          <w:u w:val="single"/>
        </w:rPr>
        <w:tab/>
      </w:r>
      <w:r w:rsidR="00862509">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D392431" w14:textId="781BA118" w:rsidR="005250CB" w:rsidRPr="005250CB" w:rsidRDefault="005250CB">
      <w:pPr>
        <w:spacing w:line="360" w:lineRule="auto"/>
        <w:rPr>
          <w:sz w:val="24"/>
          <w:u w:val="single"/>
        </w:rPr>
      </w:pPr>
      <w:r>
        <w:rPr>
          <w:sz w:val="24"/>
        </w:rPr>
        <w:t xml:space="preserve">CIRCLE DAYS ATTENDING: </w:t>
      </w:r>
      <w:r w:rsidRPr="005250CB">
        <w:rPr>
          <w:u w:val="single"/>
        </w:rPr>
        <w:t>MONDAY</w:t>
      </w:r>
      <w:r>
        <w:rPr>
          <w:u w:val="single"/>
        </w:rPr>
        <w:t xml:space="preserve"> </w:t>
      </w:r>
      <w:r w:rsidRPr="005250CB">
        <w:rPr>
          <w:u w:val="single"/>
        </w:rPr>
        <w:t xml:space="preserve">     TUE</w:t>
      </w:r>
      <w:r>
        <w:rPr>
          <w:u w:val="single"/>
        </w:rPr>
        <w:t>S</w:t>
      </w:r>
      <w:r w:rsidRPr="005250CB">
        <w:rPr>
          <w:u w:val="single"/>
        </w:rPr>
        <w:t>DAY</w:t>
      </w:r>
      <w:r>
        <w:rPr>
          <w:u w:val="single"/>
        </w:rPr>
        <w:t xml:space="preserve">  </w:t>
      </w:r>
      <w:r w:rsidRPr="005250CB">
        <w:rPr>
          <w:u w:val="single"/>
        </w:rPr>
        <w:t xml:space="preserve">    WEDNESDAY</w:t>
      </w:r>
      <w:r>
        <w:rPr>
          <w:u w:val="single"/>
        </w:rPr>
        <w:t xml:space="preserve">    </w:t>
      </w:r>
      <w:r w:rsidRPr="005250CB">
        <w:rPr>
          <w:u w:val="single"/>
        </w:rPr>
        <w:t xml:space="preserve">  THURSDAY      FRIDAY</w:t>
      </w:r>
      <w:r>
        <w:rPr>
          <w:u w:val="single"/>
        </w:rPr>
        <w:t xml:space="preserve"> </w:t>
      </w:r>
      <w:r>
        <w:rPr>
          <w:sz w:val="24"/>
          <w:u w:val="single"/>
        </w:rPr>
        <w:t xml:space="preserve">  </w:t>
      </w:r>
    </w:p>
    <w:p w14:paraId="042E2D98" w14:textId="77777777" w:rsidR="00784A86" w:rsidRPr="00784A86" w:rsidRDefault="00784A86">
      <w:pPr>
        <w:spacing w:line="360" w:lineRule="auto"/>
        <w:rPr>
          <w:sz w:val="24"/>
          <w:u w:val="single"/>
        </w:rPr>
      </w:pPr>
      <w:r w:rsidRPr="00784A86">
        <w:rPr>
          <w:sz w:val="24"/>
        </w:rPr>
        <w:t>PARENT’S NAMES</w:t>
      </w:r>
      <w:r>
        <w:rPr>
          <w:sz w:val="24"/>
          <w:u w:val="single"/>
        </w:rPr>
        <w:tab/>
      </w:r>
      <w:r>
        <w:rPr>
          <w:sz w:val="24"/>
          <w:u w:val="single"/>
        </w:rPr>
        <w:tab/>
      </w:r>
      <w:r>
        <w:rPr>
          <w:sz w:val="24"/>
          <w:u w:val="single"/>
        </w:rPr>
        <w:tab/>
      </w:r>
      <w:r>
        <w:rPr>
          <w:sz w:val="24"/>
          <w:u w:val="single"/>
        </w:rPr>
        <w:tab/>
      </w:r>
      <w:r w:rsidR="00862509">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A97BFC3" w14:textId="77777777" w:rsidR="00016252" w:rsidRDefault="00016252">
      <w:pPr>
        <w:spacing w:line="360" w:lineRule="auto"/>
        <w:rPr>
          <w:sz w:val="24"/>
        </w:rPr>
      </w:pPr>
      <w:r>
        <w:rPr>
          <w:sz w:val="24"/>
        </w:rPr>
        <w:t>HOME PHONE #</w:t>
      </w:r>
      <w:r>
        <w:rPr>
          <w:sz w:val="24"/>
          <w:u w:val="single"/>
        </w:rPr>
        <w:tab/>
      </w:r>
      <w:r>
        <w:rPr>
          <w:sz w:val="24"/>
          <w:u w:val="single"/>
        </w:rPr>
        <w:tab/>
      </w:r>
      <w:r>
        <w:rPr>
          <w:sz w:val="24"/>
          <w:u w:val="single"/>
        </w:rPr>
        <w:tab/>
      </w:r>
      <w:r>
        <w:rPr>
          <w:sz w:val="24"/>
          <w:u w:val="single"/>
        </w:rPr>
        <w:tab/>
      </w:r>
      <w:r>
        <w:rPr>
          <w:sz w:val="24"/>
        </w:rPr>
        <w:t>WORK PHONE #</w:t>
      </w:r>
      <w:r>
        <w:rPr>
          <w:sz w:val="24"/>
          <w:u w:val="single"/>
        </w:rPr>
        <w:tab/>
      </w:r>
      <w:r w:rsidR="00862509">
        <w:rPr>
          <w:sz w:val="24"/>
          <w:u w:val="single"/>
        </w:rPr>
        <w:tab/>
      </w:r>
      <w:r>
        <w:rPr>
          <w:sz w:val="24"/>
          <w:u w:val="single"/>
        </w:rPr>
        <w:tab/>
      </w:r>
      <w:r>
        <w:rPr>
          <w:sz w:val="24"/>
          <w:u w:val="single"/>
        </w:rPr>
        <w:tab/>
      </w:r>
      <w:r>
        <w:rPr>
          <w:sz w:val="24"/>
          <w:u w:val="single"/>
        </w:rPr>
        <w:tab/>
      </w:r>
    </w:p>
    <w:p w14:paraId="2AA487BD" w14:textId="77777777" w:rsidR="00016252" w:rsidRDefault="00016252">
      <w:pPr>
        <w:spacing w:line="360" w:lineRule="auto"/>
        <w:rPr>
          <w:sz w:val="24"/>
          <w:u w:val="single"/>
        </w:rPr>
      </w:pPr>
      <w:r>
        <w:rPr>
          <w:sz w:val="24"/>
        </w:rPr>
        <w:t>CELL PHONE #</w:t>
      </w:r>
      <w:r>
        <w:rPr>
          <w:sz w:val="24"/>
          <w:u w:val="single"/>
        </w:rPr>
        <w:tab/>
      </w:r>
      <w:r>
        <w:rPr>
          <w:sz w:val="24"/>
          <w:u w:val="single"/>
        </w:rPr>
        <w:tab/>
      </w:r>
      <w:r>
        <w:rPr>
          <w:sz w:val="24"/>
          <w:u w:val="single"/>
        </w:rPr>
        <w:tab/>
      </w:r>
      <w:r>
        <w:rPr>
          <w:sz w:val="24"/>
          <w:u w:val="single"/>
        </w:rPr>
        <w:tab/>
      </w:r>
      <w:r>
        <w:rPr>
          <w:sz w:val="24"/>
        </w:rPr>
        <w:t xml:space="preserve"> PAGER #</w:t>
      </w:r>
      <w:r>
        <w:rPr>
          <w:sz w:val="24"/>
          <w:u w:val="single"/>
        </w:rPr>
        <w:tab/>
      </w:r>
      <w:r>
        <w:rPr>
          <w:sz w:val="24"/>
          <w:u w:val="single"/>
        </w:rPr>
        <w:tab/>
      </w:r>
      <w:r w:rsidR="00862509">
        <w:rPr>
          <w:sz w:val="24"/>
          <w:u w:val="single"/>
        </w:rPr>
        <w:tab/>
      </w:r>
      <w:r>
        <w:rPr>
          <w:sz w:val="24"/>
          <w:u w:val="single"/>
        </w:rPr>
        <w:tab/>
      </w:r>
      <w:r>
        <w:rPr>
          <w:sz w:val="24"/>
          <w:u w:val="single"/>
        </w:rPr>
        <w:tab/>
      </w:r>
      <w:r>
        <w:rPr>
          <w:sz w:val="24"/>
          <w:u w:val="single"/>
        </w:rPr>
        <w:tab/>
      </w:r>
    </w:p>
    <w:p w14:paraId="04F826B8" w14:textId="77777777" w:rsidR="00546CDE" w:rsidRPr="00546CDE" w:rsidRDefault="00546CDE">
      <w:pPr>
        <w:spacing w:line="360" w:lineRule="auto"/>
        <w:rPr>
          <w:sz w:val="24"/>
          <w:u w:val="single"/>
        </w:rPr>
      </w:pPr>
      <w:r w:rsidRPr="00546CDE">
        <w:rPr>
          <w:sz w:val="24"/>
        </w:rPr>
        <w:t>E-MAIL 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62509">
        <w:rPr>
          <w:sz w:val="24"/>
          <w:u w:val="single"/>
        </w:rPr>
        <w:tab/>
      </w:r>
      <w:r>
        <w:rPr>
          <w:sz w:val="24"/>
          <w:u w:val="single"/>
        </w:rPr>
        <w:tab/>
      </w:r>
      <w:r>
        <w:rPr>
          <w:sz w:val="24"/>
          <w:u w:val="single"/>
        </w:rPr>
        <w:tab/>
      </w:r>
      <w:r>
        <w:rPr>
          <w:sz w:val="24"/>
          <w:u w:val="single"/>
        </w:rPr>
        <w:tab/>
      </w:r>
    </w:p>
    <w:p w14:paraId="3EF21824" w14:textId="77777777" w:rsidR="00784A86" w:rsidRDefault="00016252">
      <w:pPr>
        <w:spacing w:line="360" w:lineRule="auto"/>
        <w:rPr>
          <w:sz w:val="24"/>
        </w:rPr>
      </w:pPr>
      <w:r>
        <w:rPr>
          <w:sz w:val="24"/>
        </w:rPr>
        <w:t>ADDRESS</w:t>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sidR="00862509">
        <w:rPr>
          <w:sz w:val="24"/>
          <w:u w:val="single"/>
        </w:rPr>
        <w:tab/>
      </w:r>
      <w:r>
        <w:rPr>
          <w:sz w:val="24"/>
          <w:u w:val="single"/>
        </w:rPr>
        <w:tab/>
      </w:r>
      <w:r>
        <w:rPr>
          <w:sz w:val="24"/>
          <w:u w:val="single"/>
        </w:rPr>
        <w:tab/>
      </w:r>
      <w:r>
        <w:rPr>
          <w:sz w:val="24"/>
          <w:u w:val="single"/>
        </w:rPr>
        <w:tab/>
      </w:r>
    </w:p>
    <w:p w14:paraId="6894F8DD" w14:textId="77777777" w:rsidR="00784A86" w:rsidRPr="00784A86" w:rsidRDefault="00784A86">
      <w:pPr>
        <w:spacing w:line="360" w:lineRule="auto"/>
        <w:rPr>
          <w:sz w:val="24"/>
          <w:u w:val="single"/>
        </w:rPr>
      </w:pPr>
      <w:r>
        <w:rPr>
          <w:sz w:val="24"/>
        </w:rPr>
        <w:t>MEDICAL CONCERNS</w:t>
      </w:r>
      <w:r w:rsidR="00016252">
        <w:rPr>
          <w:sz w:val="24"/>
          <w:u w:val="single"/>
        </w:rPr>
        <w:tab/>
      </w:r>
      <w:r>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62509">
        <w:rPr>
          <w:sz w:val="24"/>
          <w:u w:val="single"/>
        </w:rPr>
        <w:tab/>
      </w:r>
      <w:r w:rsidR="00862509">
        <w:rPr>
          <w:sz w:val="24"/>
          <w:u w:val="single"/>
        </w:rPr>
        <w:tab/>
      </w:r>
      <w:r>
        <w:rPr>
          <w:sz w:val="24"/>
          <w:u w:val="single"/>
        </w:rPr>
        <w:tab/>
      </w:r>
      <w:r>
        <w:rPr>
          <w:sz w:val="24"/>
          <w:u w:val="single"/>
        </w:rPr>
        <w:tab/>
      </w:r>
      <w:r w:rsidR="00016252">
        <w:rPr>
          <w:sz w:val="24"/>
          <w:u w:val="single"/>
        </w:rPr>
        <w:tab/>
      </w:r>
    </w:p>
    <w:p w14:paraId="361C23AE" w14:textId="77777777" w:rsidR="00016252" w:rsidRDefault="00784A86">
      <w:pPr>
        <w:spacing w:line="360" w:lineRule="auto"/>
        <w:rPr>
          <w:sz w:val="24"/>
        </w:rPr>
      </w:pPr>
      <w:r>
        <w:rPr>
          <w:sz w:val="24"/>
        </w:rPr>
        <w:t>ALLERGIES</w:t>
      </w:r>
      <w:r w:rsidR="00016252">
        <w:rPr>
          <w:sz w:val="24"/>
          <w:u w:val="single"/>
        </w:rPr>
        <w:tab/>
      </w:r>
      <w:r w:rsidR="00016252">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862509">
        <w:rPr>
          <w:sz w:val="24"/>
          <w:u w:val="single"/>
        </w:rPr>
        <w:tab/>
      </w:r>
      <w:r w:rsidR="00862509">
        <w:rPr>
          <w:sz w:val="24"/>
          <w:u w:val="single"/>
        </w:rPr>
        <w:tab/>
      </w:r>
      <w:r w:rsidR="00016252">
        <w:rPr>
          <w:sz w:val="24"/>
          <w:u w:val="single"/>
        </w:rPr>
        <w:tab/>
      </w:r>
      <w:r w:rsidR="00016252">
        <w:rPr>
          <w:sz w:val="24"/>
          <w:u w:val="single"/>
        </w:rPr>
        <w:tab/>
      </w:r>
      <w:r w:rsidR="00016252">
        <w:rPr>
          <w:sz w:val="24"/>
          <w:u w:val="single"/>
        </w:rPr>
        <w:tab/>
      </w:r>
    </w:p>
    <w:p w14:paraId="7091AB8A" w14:textId="77777777" w:rsidR="00016252" w:rsidRDefault="00784A86">
      <w:pPr>
        <w:spacing w:line="360" w:lineRule="auto"/>
        <w:rPr>
          <w:sz w:val="24"/>
        </w:rPr>
      </w:pPr>
      <w:r>
        <w:rPr>
          <w:sz w:val="24"/>
        </w:rPr>
        <w:t>RIDING EXPERIENCE</w:t>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16252">
        <w:rPr>
          <w:sz w:val="24"/>
          <w:u w:val="single"/>
        </w:rPr>
        <w:tab/>
      </w:r>
      <w:r w:rsidR="00020A7F">
        <w:rPr>
          <w:sz w:val="24"/>
          <w:u w:val="single"/>
        </w:rPr>
        <w:tab/>
      </w:r>
      <w:r w:rsidR="00020A7F">
        <w:rPr>
          <w:sz w:val="24"/>
          <w:u w:val="single"/>
        </w:rPr>
        <w:tab/>
      </w:r>
      <w:r w:rsidR="00020A7F">
        <w:rPr>
          <w:sz w:val="24"/>
          <w:u w:val="single"/>
        </w:rPr>
        <w:tab/>
      </w:r>
      <w:r w:rsidR="00020A7F">
        <w:rPr>
          <w:sz w:val="24"/>
          <w:u w:val="single"/>
        </w:rPr>
        <w:tab/>
      </w:r>
      <w:r w:rsidR="00020A7F">
        <w:rPr>
          <w:sz w:val="24"/>
          <w:u w:val="single"/>
        </w:rPr>
        <w:tab/>
      </w:r>
      <w:r w:rsidR="00020A7F">
        <w:rPr>
          <w:sz w:val="24"/>
          <w:u w:val="single"/>
        </w:rPr>
        <w:tab/>
      </w:r>
      <w:r w:rsidR="00020A7F">
        <w:rPr>
          <w:sz w:val="24"/>
          <w:u w:val="single"/>
        </w:rPr>
        <w:tab/>
      </w:r>
      <w:r w:rsidR="00020A7F">
        <w:rPr>
          <w:sz w:val="24"/>
          <w:u w:val="single"/>
        </w:rPr>
        <w:tab/>
      </w:r>
      <w:r w:rsidR="00020A7F">
        <w:rPr>
          <w:sz w:val="24"/>
          <w:u w:val="single"/>
        </w:rPr>
        <w:tab/>
      </w:r>
    </w:p>
    <w:p w14:paraId="1F6ECB77" w14:textId="77777777" w:rsidR="00784A86" w:rsidRPr="00784A86" w:rsidRDefault="00784A86">
      <w:pPr>
        <w:spacing w:line="360" w:lineRule="auto"/>
        <w:rPr>
          <w:sz w:val="24"/>
        </w:rPr>
      </w:pPr>
      <w:r>
        <w:rPr>
          <w:sz w:val="24"/>
        </w:rPr>
        <w:t>GOALS FOR CAMP</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p>
    <w:p w14:paraId="7880514B" w14:textId="77777777" w:rsidR="00784A86" w:rsidRDefault="00016252">
      <w:pPr>
        <w:spacing w:line="360" w:lineRule="auto"/>
        <w:rPr>
          <w:sz w:val="24"/>
        </w:rPr>
      </w:pPr>
      <w:r>
        <w:rPr>
          <w:sz w:val="24"/>
        </w:rPr>
        <w:t>SPECIAL INFORMATION AND INSTRUCTIONS</w:t>
      </w:r>
      <w:r w:rsidR="00D548DC">
        <w:rPr>
          <w:sz w:val="24"/>
          <w:u w:val="single"/>
        </w:rPr>
        <w:tab/>
      </w:r>
      <w:r w:rsidR="00D548DC">
        <w:rPr>
          <w:sz w:val="24"/>
          <w:u w:val="single"/>
        </w:rPr>
        <w:tab/>
      </w:r>
      <w:r w:rsidR="00D548DC">
        <w:rPr>
          <w:sz w:val="24"/>
          <w:u w:val="single"/>
        </w:rPr>
        <w:tab/>
      </w:r>
      <w:r w:rsidR="00D548DC">
        <w:rPr>
          <w:sz w:val="24"/>
          <w:u w:val="single"/>
        </w:rPr>
        <w:tab/>
      </w:r>
      <w:r w:rsidR="00D548DC">
        <w:rPr>
          <w:sz w:val="24"/>
          <w:u w:val="single"/>
        </w:rPr>
        <w:tab/>
      </w:r>
      <w:r w:rsidR="00D548DC">
        <w:rPr>
          <w:sz w:val="24"/>
          <w:u w:val="single"/>
        </w:rPr>
        <w:tab/>
      </w:r>
      <w:r w:rsidR="00D548DC">
        <w:rPr>
          <w:sz w:val="24"/>
          <w:u w:val="single"/>
        </w:rPr>
        <w:tab/>
      </w:r>
      <w:r w:rsidR="00D548DC">
        <w:rPr>
          <w:sz w:val="24"/>
          <w:u w:val="single"/>
        </w:rPr>
        <w:tab/>
      </w:r>
      <w:r w:rsidR="00D548DC">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r w:rsidR="00DC52A0">
        <w:rPr>
          <w:sz w:val="24"/>
          <w:u w:val="single"/>
        </w:rPr>
        <w:tab/>
      </w:r>
    </w:p>
    <w:p w14:paraId="6DBBABDF" w14:textId="77777777" w:rsidR="00016252" w:rsidRDefault="00016252">
      <w:pPr>
        <w:spacing w:line="360" w:lineRule="auto"/>
        <w:rPr>
          <w:sz w:val="24"/>
        </w:rPr>
      </w:pPr>
      <w:r>
        <w:rPr>
          <w:sz w:val="24"/>
        </w:rPr>
        <w:t xml:space="preserve">EMERGENCY CONTACT (Other than </w:t>
      </w:r>
      <w:r w:rsidR="00784A86">
        <w:rPr>
          <w:sz w:val="24"/>
        </w:rPr>
        <w:t>parent</w:t>
      </w:r>
      <w:r>
        <w:rPr>
          <w:sz w:val="24"/>
        </w:rPr>
        <w:t>)</w:t>
      </w:r>
      <w:r>
        <w:rPr>
          <w:sz w:val="24"/>
          <w:u w:val="single"/>
        </w:rPr>
        <w:tab/>
      </w:r>
      <w:r>
        <w:rPr>
          <w:sz w:val="24"/>
          <w:u w:val="single"/>
        </w:rPr>
        <w:tab/>
      </w:r>
      <w:r>
        <w:rPr>
          <w:sz w:val="24"/>
          <w:u w:val="single"/>
        </w:rPr>
        <w:tab/>
      </w:r>
      <w:r>
        <w:rPr>
          <w:sz w:val="24"/>
          <w:u w:val="single"/>
        </w:rPr>
        <w:tab/>
      </w:r>
      <w:r>
        <w:rPr>
          <w:sz w:val="24"/>
          <w:u w:val="single"/>
        </w:rPr>
        <w:tab/>
      </w:r>
      <w:r w:rsidR="00862509">
        <w:rPr>
          <w:sz w:val="24"/>
          <w:u w:val="single"/>
        </w:rPr>
        <w:tab/>
      </w:r>
      <w:r>
        <w:rPr>
          <w:sz w:val="24"/>
          <w:u w:val="single"/>
        </w:rPr>
        <w:tab/>
      </w:r>
    </w:p>
    <w:p w14:paraId="53BD6D24" w14:textId="77777777" w:rsidR="00862509" w:rsidRDefault="00016252">
      <w:pPr>
        <w:spacing w:line="360" w:lineRule="auto"/>
        <w:rPr>
          <w:sz w:val="24"/>
        </w:rPr>
      </w:pPr>
      <w:r>
        <w:rPr>
          <w:sz w:val="24"/>
        </w:rPr>
        <w:t>HOME PHONE #</w:t>
      </w:r>
      <w:r>
        <w:rPr>
          <w:sz w:val="24"/>
          <w:u w:val="single"/>
        </w:rPr>
        <w:tab/>
      </w:r>
      <w:r>
        <w:rPr>
          <w:sz w:val="24"/>
          <w:u w:val="single"/>
        </w:rPr>
        <w:tab/>
      </w:r>
      <w:r>
        <w:rPr>
          <w:sz w:val="24"/>
          <w:u w:val="single"/>
        </w:rPr>
        <w:tab/>
      </w:r>
      <w:r>
        <w:rPr>
          <w:sz w:val="24"/>
          <w:u w:val="single"/>
        </w:rPr>
        <w:tab/>
      </w:r>
      <w:r>
        <w:rPr>
          <w:sz w:val="24"/>
        </w:rPr>
        <w:t xml:space="preserve"> WORK #</w:t>
      </w:r>
      <w:r>
        <w:rPr>
          <w:sz w:val="24"/>
          <w:u w:val="single"/>
        </w:rPr>
        <w:tab/>
      </w:r>
      <w:r>
        <w:rPr>
          <w:sz w:val="24"/>
          <w:u w:val="single"/>
        </w:rPr>
        <w:tab/>
      </w:r>
      <w:r>
        <w:rPr>
          <w:sz w:val="24"/>
          <w:u w:val="single"/>
        </w:rPr>
        <w:tab/>
      </w:r>
      <w:r>
        <w:rPr>
          <w:sz w:val="24"/>
          <w:u w:val="single"/>
        </w:rPr>
        <w:tab/>
      </w:r>
      <w:r w:rsidR="00862509">
        <w:rPr>
          <w:sz w:val="24"/>
          <w:u w:val="single"/>
        </w:rPr>
        <w:tab/>
      </w:r>
      <w:r>
        <w:rPr>
          <w:sz w:val="24"/>
          <w:u w:val="single"/>
        </w:rPr>
        <w:tab/>
      </w:r>
      <w:r>
        <w:rPr>
          <w:sz w:val="24"/>
        </w:rPr>
        <w:t xml:space="preserve"> </w:t>
      </w:r>
    </w:p>
    <w:p w14:paraId="2510E3E8" w14:textId="77777777" w:rsidR="00784A86" w:rsidRDefault="00016252">
      <w:pPr>
        <w:spacing w:line="360" w:lineRule="auto"/>
        <w:rPr>
          <w:sz w:val="24"/>
        </w:rPr>
      </w:pPr>
      <w:r>
        <w:rPr>
          <w:sz w:val="24"/>
        </w:rPr>
        <w:t>CELL PHONE #</w:t>
      </w:r>
      <w:r>
        <w:rPr>
          <w:sz w:val="24"/>
          <w:u w:val="single"/>
        </w:rPr>
        <w:tab/>
      </w:r>
      <w:r>
        <w:rPr>
          <w:sz w:val="24"/>
          <w:u w:val="single"/>
        </w:rPr>
        <w:tab/>
      </w:r>
      <w:r>
        <w:rPr>
          <w:sz w:val="24"/>
          <w:u w:val="single"/>
        </w:rPr>
        <w:tab/>
      </w:r>
      <w:r>
        <w:rPr>
          <w:sz w:val="24"/>
          <w:u w:val="single"/>
        </w:rPr>
        <w:tab/>
      </w:r>
      <w:r>
        <w:rPr>
          <w:sz w:val="24"/>
        </w:rPr>
        <w:t xml:space="preserve"> PAGER #</w:t>
      </w:r>
      <w:r>
        <w:rPr>
          <w:sz w:val="24"/>
          <w:u w:val="single"/>
        </w:rPr>
        <w:tab/>
      </w:r>
      <w:r>
        <w:rPr>
          <w:sz w:val="24"/>
          <w:u w:val="single"/>
        </w:rPr>
        <w:tab/>
      </w:r>
      <w:r>
        <w:rPr>
          <w:sz w:val="24"/>
          <w:u w:val="single"/>
        </w:rPr>
        <w:tab/>
      </w:r>
      <w:r w:rsidR="00862509">
        <w:rPr>
          <w:sz w:val="24"/>
          <w:u w:val="single"/>
        </w:rPr>
        <w:tab/>
      </w:r>
      <w:r>
        <w:rPr>
          <w:sz w:val="24"/>
          <w:u w:val="single"/>
        </w:rPr>
        <w:tab/>
      </w:r>
      <w:r>
        <w:rPr>
          <w:sz w:val="24"/>
          <w:u w:val="single"/>
        </w:rPr>
        <w:tab/>
      </w:r>
    </w:p>
    <w:p w14:paraId="14040F5B" w14:textId="77777777" w:rsidR="007D0AB5" w:rsidRDefault="00047E11" w:rsidP="00543186">
      <w:pPr>
        <w:spacing w:line="360" w:lineRule="auto"/>
        <w:jc w:val="center"/>
        <w:rPr>
          <w:color w:val="FF0000"/>
          <w:sz w:val="24"/>
          <w:szCs w:val="24"/>
        </w:rPr>
      </w:pPr>
      <w:r w:rsidRPr="00047E11">
        <w:rPr>
          <w:color w:val="FF0000"/>
          <w:sz w:val="24"/>
          <w:szCs w:val="24"/>
        </w:rPr>
        <w:t>Registration is gu</w:t>
      </w:r>
      <w:r w:rsidR="00D548DC">
        <w:rPr>
          <w:color w:val="FF0000"/>
          <w:sz w:val="24"/>
          <w:szCs w:val="24"/>
        </w:rPr>
        <w:t xml:space="preserve">aranteed with deposit of 50%, balance </w:t>
      </w:r>
      <w:r w:rsidRPr="00047E11">
        <w:rPr>
          <w:color w:val="FF0000"/>
          <w:sz w:val="24"/>
          <w:szCs w:val="24"/>
        </w:rPr>
        <w:t xml:space="preserve">is due by start of camp.  </w:t>
      </w:r>
    </w:p>
    <w:p w14:paraId="7ACDC1E3" w14:textId="77777777" w:rsidR="007D0AB5" w:rsidRDefault="00543186" w:rsidP="00543186">
      <w:pPr>
        <w:spacing w:line="360" w:lineRule="auto"/>
        <w:jc w:val="center"/>
        <w:rPr>
          <w:color w:val="FF0000"/>
          <w:sz w:val="24"/>
          <w:szCs w:val="24"/>
        </w:rPr>
      </w:pPr>
      <w:r w:rsidRPr="00047E11">
        <w:rPr>
          <w:color w:val="FF0000"/>
          <w:sz w:val="24"/>
          <w:szCs w:val="24"/>
        </w:rPr>
        <w:t xml:space="preserve">Must have &amp; bring your own approved riding </w:t>
      </w:r>
      <w:r w:rsidR="00902E13">
        <w:rPr>
          <w:color w:val="FF0000"/>
          <w:sz w:val="24"/>
          <w:szCs w:val="24"/>
        </w:rPr>
        <w:t xml:space="preserve">(or bike) </w:t>
      </w:r>
      <w:r w:rsidR="00B23C7B">
        <w:rPr>
          <w:color w:val="FF0000"/>
          <w:sz w:val="24"/>
          <w:szCs w:val="24"/>
        </w:rPr>
        <w:t xml:space="preserve">helmet, </w:t>
      </w:r>
      <w:r w:rsidRPr="00047E11">
        <w:rPr>
          <w:color w:val="FF0000"/>
          <w:sz w:val="24"/>
          <w:szCs w:val="24"/>
        </w:rPr>
        <w:t>heeled boots for riding</w:t>
      </w:r>
      <w:r w:rsidR="00B23C7B">
        <w:rPr>
          <w:color w:val="FF0000"/>
          <w:sz w:val="24"/>
          <w:szCs w:val="24"/>
        </w:rPr>
        <w:t xml:space="preserve"> </w:t>
      </w:r>
    </w:p>
    <w:p w14:paraId="42942BA2" w14:textId="77777777" w:rsidR="00784A86" w:rsidRDefault="00B23C7B" w:rsidP="00543186">
      <w:pPr>
        <w:spacing w:line="360" w:lineRule="auto"/>
        <w:jc w:val="center"/>
        <w:rPr>
          <w:color w:val="FF0000"/>
          <w:sz w:val="24"/>
          <w:szCs w:val="24"/>
        </w:rPr>
      </w:pPr>
      <w:r>
        <w:rPr>
          <w:color w:val="FF0000"/>
          <w:sz w:val="24"/>
          <w:szCs w:val="24"/>
        </w:rPr>
        <w:t>and clothing appropriate for the weather.</w:t>
      </w:r>
    </w:p>
    <w:p w14:paraId="495ABD98" w14:textId="77777777" w:rsidR="00020A7F" w:rsidRPr="00047E11" w:rsidRDefault="00020A7F" w:rsidP="00543186">
      <w:pPr>
        <w:spacing w:line="360" w:lineRule="auto"/>
        <w:jc w:val="center"/>
        <w:rPr>
          <w:color w:val="FF0000"/>
          <w:sz w:val="24"/>
          <w:szCs w:val="24"/>
        </w:rPr>
      </w:pPr>
      <w:r>
        <w:rPr>
          <w:color w:val="FF0000"/>
          <w:sz w:val="24"/>
          <w:szCs w:val="24"/>
        </w:rPr>
        <w:t xml:space="preserve">Please bring bagged lunch &amp; drinks </w:t>
      </w:r>
    </w:p>
    <w:p w14:paraId="39283E98" w14:textId="77777777" w:rsidR="000A1C89" w:rsidRDefault="000A1C89" w:rsidP="00020A7F">
      <w:pPr>
        <w:jc w:val="center"/>
        <w:rPr>
          <w:sz w:val="24"/>
          <w:szCs w:val="24"/>
        </w:rPr>
      </w:pPr>
    </w:p>
    <w:p w14:paraId="57F626E8" w14:textId="26A2D4E3" w:rsidR="000A1C89" w:rsidRDefault="00F70CE6" w:rsidP="000A1C89">
      <w:pPr>
        <w:pStyle w:val="Title"/>
        <w:rPr>
          <w:b/>
          <w:bCs/>
        </w:rPr>
      </w:pPr>
      <w:r>
        <w:rPr>
          <w:noProof/>
        </w:rPr>
        <w:lastRenderedPageBreak/>
        <w:drawing>
          <wp:anchor distT="0" distB="0" distL="114300" distR="114300" simplePos="0" relativeHeight="251658240" behindDoc="0" locked="0" layoutInCell="1" allowOverlap="1" wp14:anchorId="523A4DCE" wp14:editId="5533286E">
            <wp:simplePos x="0" y="0"/>
            <wp:positionH relativeFrom="column">
              <wp:posOffset>1242060</wp:posOffset>
            </wp:positionH>
            <wp:positionV relativeFrom="paragraph">
              <wp:posOffset>-166370</wp:posOffset>
            </wp:positionV>
            <wp:extent cx="958215" cy="931545"/>
            <wp:effectExtent l="0" t="0" r="0" b="0"/>
            <wp:wrapNone/>
            <wp:docPr id="4" name="Picture 4" descr="K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21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C89">
        <w:rPr>
          <w:b/>
          <w:bCs/>
        </w:rPr>
        <w:t>Kritter’s Korner</w:t>
      </w:r>
    </w:p>
    <w:p w14:paraId="193F7C62" w14:textId="77777777" w:rsidR="000A1C89" w:rsidRDefault="000A1C89" w:rsidP="000A1C89">
      <w:pPr>
        <w:jc w:val="center"/>
        <w:rPr>
          <w:sz w:val="24"/>
        </w:rPr>
      </w:pPr>
      <w:r>
        <w:rPr>
          <w:sz w:val="24"/>
        </w:rPr>
        <w:t>14921 Largo Vista Drive</w:t>
      </w:r>
    </w:p>
    <w:p w14:paraId="339376DF" w14:textId="77777777" w:rsidR="000A1C89" w:rsidRDefault="000A1C89" w:rsidP="000A1C89">
      <w:pPr>
        <w:jc w:val="center"/>
        <w:rPr>
          <w:sz w:val="24"/>
        </w:rPr>
      </w:pPr>
      <w:r>
        <w:rPr>
          <w:sz w:val="24"/>
        </w:rPr>
        <w:t>Haymarket, VA 20169</w:t>
      </w:r>
    </w:p>
    <w:p w14:paraId="3B44167D" w14:textId="77777777" w:rsidR="000A1C89" w:rsidRDefault="00DC52A0" w:rsidP="000A1C89">
      <w:pPr>
        <w:jc w:val="center"/>
      </w:pPr>
      <w:r>
        <w:rPr>
          <w:b/>
          <w:sz w:val="24"/>
        </w:rPr>
        <w:t>571.221.6614</w:t>
      </w:r>
    </w:p>
    <w:p w14:paraId="3E1F8C35" w14:textId="77777777" w:rsidR="000A1C89" w:rsidRDefault="000A1C89" w:rsidP="000A1C89"/>
    <w:p w14:paraId="5B529C14" w14:textId="77777777" w:rsidR="000A1C89" w:rsidRDefault="000A1C89" w:rsidP="000A1C89">
      <w:pPr>
        <w:rPr>
          <w:sz w:val="24"/>
        </w:rPr>
      </w:pPr>
    </w:p>
    <w:p w14:paraId="0B3A8868" w14:textId="77777777" w:rsidR="000A1C89" w:rsidRDefault="000A1C89" w:rsidP="000A1C89">
      <w:pPr>
        <w:rPr>
          <w:sz w:val="24"/>
        </w:rPr>
      </w:pPr>
    </w:p>
    <w:p w14:paraId="5F8FA8CA" w14:textId="77777777" w:rsidR="000A1C89" w:rsidRDefault="000A1C89" w:rsidP="000A1C89">
      <w:pPr>
        <w:rPr>
          <w:sz w:val="24"/>
        </w:rPr>
      </w:pPr>
      <w:r>
        <w:rPr>
          <w:sz w:val="24"/>
        </w:rPr>
        <w:tab/>
        <w:t>Now, therefor it is agreed as follows:</w:t>
      </w:r>
    </w:p>
    <w:p w14:paraId="254B3144" w14:textId="77777777" w:rsidR="000A1C89" w:rsidRDefault="000A1C89" w:rsidP="000A1C89">
      <w:pPr>
        <w:rPr>
          <w:sz w:val="24"/>
        </w:rPr>
      </w:pPr>
    </w:p>
    <w:p w14:paraId="50ADB60C" w14:textId="77777777" w:rsidR="000A1C89" w:rsidRPr="001977A9" w:rsidRDefault="000A1C89" w:rsidP="000A1C89">
      <w:pPr>
        <w:rPr>
          <w:sz w:val="24"/>
        </w:rPr>
      </w:pPr>
      <w:r>
        <w:rPr>
          <w:sz w:val="24"/>
        </w:rPr>
        <w:tab/>
        <w:t xml:space="preserve">1.  I,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the Undersigned, being at least 18 years of age and understanding and having read this Release completely, do hereby make this Release and waiver of rights and claims this </w:t>
      </w:r>
      <w:r>
        <w:rPr>
          <w:sz w:val="24"/>
          <w:u w:val="single"/>
        </w:rPr>
        <w:tab/>
      </w:r>
      <w:r>
        <w:rPr>
          <w:sz w:val="24"/>
          <w:u w:val="single"/>
        </w:rPr>
        <w:tab/>
      </w:r>
      <w:r>
        <w:rPr>
          <w:sz w:val="24"/>
        </w:rPr>
        <w:t xml:space="preserve"> day of </w:t>
      </w:r>
      <w:r>
        <w:rPr>
          <w:sz w:val="24"/>
          <w:u w:val="single"/>
        </w:rPr>
        <w:tab/>
      </w:r>
      <w:r>
        <w:rPr>
          <w:sz w:val="24"/>
          <w:u w:val="single"/>
        </w:rPr>
        <w:tab/>
      </w:r>
      <w:r>
        <w:rPr>
          <w:sz w:val="24"/>
          <w:u w:val="single"/>
        </w:rPr>
        <w:tab/>
      </w:r>
      <w:r>
        <w:rPr>
          <w:sz w:val="24"/>
          <w:u w:val="single"/>
        </w:rPr>
        <w:tab/>
      </w:r>
      <w:r>
        <w:rPr>
          <w:sz w:val="24"/>
        </w:rPr>
        <w:t>, 20</w:t>
      </w:r>
      <w:r>
        <w:rPr>
          <w:sz w:val="24"/>
          <w:u w:val="single"/>
        </w:rPr>
        <w:tab/>
        <w:t>.</w:t>
      </w:r>
    </w:p>
    <w:p w14:paraId="332DDAFA" w14:textId="77777777" w:rsidR="000A1C89" w:rsidRDefault="000A1C89" w:rsidP="000A1C89">
      <w:pPr>
        <w:rPr>
          <w:sz w:val="24"/>
        </w:rPr>
      </w:pPr>
    </w:p>
    <w:p w14:paraId="013682E3" w14:textId="77777777" w:rsidR="000A1C89" w:rsidRDefault="000A1C89" w:rsidP="000A1C89">
      <w:pPr>
        <w:rPr>
          <w:sz w:val="24"/>
        </w:rPr>
      </w:pPr>
      <w:r>
        <w:rPr>
          <w:sz w:val="24"/>
        </w:rPr>
        <w:tab/>
        <w:t>2.  I understand that riding and being in the company of horses and ponies on the grounds of Kritter’s Korner is a very hazardous activity.  I have not been encouraged to enter onto the grounds by any person or ride horses or ponies on the grounds of Kritter’s Korner, by any person, and do so of my own free will, specifically assuming the risk of any injury, accident, or mishap that might befall me.</w:t>
      </w:r>
    </w:p>
    <w:p w14:paraId="2347FEAE" w14:textId="77777777" w:rsidR="000A1C89" w:rsidRDefault="000A1C89" w:rsidP="000A1C89">
      <w:pPr>
        <w:rPr>
          <w:sz w:val="24"/>
        </w:rPr>
      </w:pPr>
    </w:p>
    <w:p w14:paraId="1C02263E" w14:textId="77777777" w:rsidR="000A1C89" w:rsidRDefault="000A1C89" w:rsidP="000A1C89">
      <w:pPr>
        <w:rPr>
          <w:sz w:val="24"/>
        </w:rPr>
      </w:pPr>
      <w:r>
        <w:rPr>
          <w:sz w:val="24"/>
        </w:rPr>
        <w:tab/>
        <w:t>The Undersigned specifically releases:</w:t>
      </w:r>
    </w:p>
    <w:p w14:paraId="1981CD03" w14:textId="77777777" w:rsidR="000A1C89" w:rsidRDefault="000A1C89" w:rsidP="000A1C89">
      <w:pPr>
        <w:rPr>
          <w:sz w:val="24"/>
        </w:rPr>
      </w:pPr>
      <w:r>
        <w:rPr>
          <w:sz w:val="24"/>
        </w:rPr>
        <w:tab/>
      </w:r>
      <w:r>
        <w:rPr>
          <w:sz w:val="24"/>
        </w:rPr>
        <w:tab/>
        <w:t>a.  Kerrie A. Logsdon, individually</w:t>
      </w:r>
    </w:p>
    <w:p w14:paraId="23A2BBEE" w14:textId="77777777" w:rsidR="000A1C89" w:rsidRDefault="000A1C89" w:rsidP="000A1C89">
      <w:pPr>
        <w:rPr>
          <w:sz w:val="24"/>
        </w:rPr>
      </w:pPr>
      <w:r>
        <w:rPr>
          <w:sz w:val="24"/>
        </w:rPr>
        <w:tab/>
      </w:r>
      <w:r>
        <w:rPr>
          <w:sz w:val="24"/>
        </w:rPr>
        <w:tab/>
        <w:t>b.  Robert B. Logsdon, individually</w:t>
      </w:r>
    </w:p>
    <w:p w14:paraId="35104E66" w14:textId="77777777" w:rsidR="000A1C89" w:rsidRDefault="000A1C89" w:rsidP="000A1C89">
      <w:pPr>
        <w:rPr>
          <w:sz w:val="24"/>
        </w:rPr>
      </w:pPr>
      <w:r>
        <w:rPr>
          <w:sz w:val="24"/>
        </w:rPr>
        <w:tab/>
      </w:r>
      <w:r>
        <w:rPr>
          <w:sz w:val="24"/>
        </w:rPr>
        <w:tab/>
        <w:t>c.  Edge Hill Homeowners Association</w:t>
      </w:r>
    </w:p>
    <w:p w14:paraId="4D9C7256" w14:textId="77777777" w:rsidR="000A1C89" w:rsidRDefault="000A1C89" w:rsidP="000A1C89">
      <w:pPr>
        <w:rPr>
          <w:sz w:val="24"/>
        </w:rPr>
      </w:pPr>
      <w:r>
        <w:rPr>
          <w:sz w:val="24"/>
        </w:rPr>
        <w:tab/>
      </w:r>
      <w:r>
        <w:rPr>
          <w:sz w:val="24"/>
        </w:rPr>
        <w:tab/>
        <w:t>d.  All agents, employees, contractors, subcontractors, servants, licensees or</w:t>
      </w:r>
    </w:p>
    <w:p w14:paraId="05DB362F" w14:textId="77777777" w:rsidR="000A1C89" w:rsidRDefault="000A1C89" w:rsidP="000A1C89">
      <w:pPr>
        <w:rPr>
          <w:sz w:val="24"/>
        </w:rPr>
      </w:pPr>
      <w:r>
        <w:rPr>
          <w:sz w:val="24"/>
        </w:rPr>
        <w:tab/>
      </w:r>
      <w:r>
        <w:rPr>
          <w:sz w:val="24"/>
        </w:rPr>
        <w:tab/>
        <w:t xml:space="preserve">      concessionaires of Kerrie Logsdon and/or Edge Hill Homeowners Association.</w:t>
      </w:r>
    </w:p>
    <w:p w14:paraId="45BA5847" w14:textId="77777777" w:rsidR="000A1C89" w:rsidRDefault="000A1C89" w:rsidP="000A1C89">
      <w:pPr>
        <w:rPr>
          <w:sz w:val="24"/>
        </w:rPr>
      </w:pPr>
    </w:p>
    <w:p w14:paraId="18D98645" w14:textId="77777777" w:rsidR="000A1C89" w:rsidRDefault="000A1C89" w:rsidP="000A1C89">
      <w:pPr>
        <w:rPr>
          <w:sz w:val="24"/>
        </w:rPr>
      </w:pPr>
      <w:r>
        <w:rPr>
          <w:sz w:val="24"/>
        </w:rPr>
        <w:tab/>
        <w:t>3. The above named parties are hereby released from any liability in connection with any suits, actions, damages, liability and expense in connection with any loss of life, bodily or personal injury, or property damage arising from, or out, of any occurrence in, on, or from, the premises of Kritter’s Korner or Edge Hill, especially the barn(s), paddocks, and riding areas, and the Undersigned agrees to enter the above-mentioned areas at his/her own risk, and the Undersigned hereby releases the parties above-named to the fullest extent possible from all claims of every kind arising by virtue of entry for any purpose onto Kritter’s Korner, and specifically from riding or working with horses or ponies thereon.</w:t>
      </w:r>
    </w:p>
    <w:p w14:paraId="6C00BCD0" w14:textId="77777777" w:rsidR="000A1C89" w:rsidRDefault="000A1C89" w:rsidP="000A1C89">
      <w:pPr>
        <w:rPr>
          <w:sz w:val="24"/>
        </w:rPr>
      </w:pPr>
    </w:p>
    <w:p w14:paraId="735856CB" w14:textId="77777777" w:rsidR="000A1C89" w:rsidRDefault="000A1C89" w:rsidP="000A1C89">
      <w:pPr>
        <w:rPr>
          <w:sz w:val="24"/>
        </w:rPr>
      </w:pPr>
      <w:r>
        <w:rPr>
          <w:sz w:val="24"/>
        </w:rPr>
        <w:tab/>
        <w:t>4. This release is binding upon the heirs, successors, assigns, and personal representatives of the Undersigned.</w:t>
      </w:r>
    </w:p>
    <w:p w14:paraId="1F06A4DB" w14:textId="77777777" w:rsidR="000A1C89" w:rsidRDefault="000A1C89" w:rsidP="000A1C89">
      <w:pPr>
        <w:rPr>
          <w:sz w:val="24"/>
        </w:rPr>
      </w:pPr>
    </w:p>
    <w:p w14:paraId="5CEF29D1" w14:textId="77777777" w:rsidR="000A1C89" w:rsidRDefault="000A1C89" w:rsidP="000A1C89">
      <w:pPr>
        <w:rPr>
          <w:sz w:val="24"/>
        </w:rPr>
      </w:pPr>
      <w:r>
        <w:rPr>
          <w:sz w:val="24"/>
        </w:rPr>
        <w:tab/>
        <w:t xml:space="preserve">5. In the event that any of the </w:t>
      </w:r>
      <w:r w:rsidR="0072725C">
        <w:rPr>
          <w:sz w:val="24"/>
        </w:rPr>
        <w:t>above-named</w:t>
      </w:r>
      <w:r>
        <w:rPr>
          <w:sz w:val="24"/>
        </w:rPr>
        <w:t xml:space="preserve"> parties are made party to any litigation arising out of any occurrence upon Kritter’s Korner or Edge Hill involving the Undersigned, or his/her representatives shall protect and hold the </w:t>
      </w:r>
      <w:r w:rsidR="0072725C">
        <w:rPr>
          <w:sz w:val="24"/>
        </w:rPr>
        <w:t>above-mentioned</w:t>
      </w:r>
      <w:r>
        <w:rPr>
          <w:sz w:val="24"/>
        </w:rPr>
        <w:t xml:space="preserve"> parties (Paragraph 2A &amp; 2B) harmless and shall pay all the </w:t>
      </w:r>
      <w:r w:rsidR="0072725C">
        <w:rPr>
          <w:sz w:val="24"/>
        </w:rPr>
        <w:t>above-mentioned</w:t>
      </w:r>
      <w:r>
        <w:rPr>
          <w:sz w:val="24"/>
        </w:rPr>
        <w:t xml:space="preserve"> parties costs, expenses and attorney’s fees in connection with said litigation or claim.</w:t>
      </w:r>
    </w:p>
    <w:p w14:paraId="5E2422F9" w14:textId="77777777" w:rsidR="000A1C89" w:rsidRDefault="000A1C89" w:rsidP="000A1C89">
      <w:pPr>
        <w:rPr>
          <w:sz w:val="24"/>
        </w:rPr>
      </w:pPr>
    </w:p>
    <w:p w14:paraId="2B5E8173" w14:textId="77777777" w:rsidR="000A1C89" w:rsidRDefault="000A1C89" w:rsidP="000A1C89">
      <w:pPr>
        <w:rPr>
          <w:sz w:val="24"/>
        </w:rPr>
      </w:pPr>
      <w:r>
        <w:rPr>
          <w:sz w:val="24"/>
        </w:rPr>
        <w:tab/>
        <w:t>6.  The Undersigned covenants not to make any claim of any nature against or through Kritter’s Korner and/or Kerrie A. Logsdon’s insurance.</w:t>
      </w:r>
    </w:p>
    <w:p w14:paraId="6398EE32" w14:textId="77777777" w:rsidR="000A1C89" w:rsidRDefault="000A1C89" w:rsidP="000A1C89">
      <w:pPr>
        <w:rPr>
          <w:sz w:val="24"/>
        </w:rPr>
      </w:pPr>
    </w:p>
    <w:p w14:paraId="7CF6D0B2" w14:textId="77777777" w:rsidR="000A1C89" w:rsidRDefault="000A1C89" w:rsidP="000A1C89">
      <w:pPr>
        <w:rPr>
          <w:sz w:val="24"/>
        </w:rPr>
      </w:pPr>
      <w:r>
        <w:rPr>
          <w:sz w:val="24"/>
        </w:rPr>
        <w:tab/>
        <w:t xml:space="preserve">7.  Should the Undersigned or any of the Undersigned’s guest, invitees, employees or agents of any kind abuse a horse or pony, take unnecessary risks, or otherwise endanger others in </w:t>
      </w:r>
      <w:r>
        <w:rPr>
          <w:sz w:val="24"/>
        </w:rPr>
        <w:lastRenderedPageBreak/>
        <w:t>the sole opinion of Kerrie A. Logsdon, the Undersigned may be required to leave the premises immediately and this agreement may become null and void.</w:t>
      </w:r>
    </w:p>
    <w:p w14:paraId="23B14962" w14:textId="77777777" w:rsidR="00DC52A0" w:rsidRDefault="00DC52A0" w:rsidP="000A1C89">
      <w:pPr>
        <w:rPr>
          <w:sz w:val="24"/>
        </w:rPr>
      </w:pPr>
    </w:p>
    <w:p w14:paraId="6358ECDF" w14:textId="77777777" w:rsidR="000A1C89" w:rsidRDefault="000A1C89" w:rsidP="000A1C89">
      <w:pPr>
        <w:rPr>
          <w:sz w:val="24"/>
        </w:rPr>
      </w:pPr>
      <w:r>
        <w:rPr>
          <w:sz w:val="24"/>
        </w:rPr>
        <w:tab/>
        <w:t>8.  Kritter’s Korner has insurance on its facilities in the event of fire or other casualty.  However, Kritter’s Korner does not assume responsibility or liability for any injury or illness common to horses or ponies while it is at Kritter’s Korner.  Kritter’s Korner shall have no responsibility or liability for any injury or illness, which may so occur.</w:t>
      </w:r>
    </w:p>
    <w:p w14:paraId="658410A9" w14:textId="77777777" w:rsidR="000A1C89" w:rsidRDefault="000A1C89" w:rsidP="000A1C89">
      <w:pPr>
        <w:rPr>
          <w:sz w:val="24"/>
        </w:rPr>
      </w:pPr>
    </w:p>
    <w:p w14:paraId="16800195" w14:textId="77777777" w:rsidR="000A1C89" w:rsidRDefault="000A1C89" w:rsidP="000A1C89">
      <w:pPr>
        <w:rPr>
          <w:sz w:val="24"/>
        </w:rPr>
      </w:pPr>
      <w:r>
        <w:rPr>
          <w:sz w:val="24"/>
        </w:rPr>
        <w:tab/>
        <w:t>9.  The Undersigned is responsible for damage caused by its horse or pony, which includes, but is not limited to the breaking of a stall door or jump pole, or injury to other property.  The Undersigned shall reimburse Kritter’s Korner for the cost of the repairs due to such damage.</w:t>
      </w:r>
    </w:p>
    <w:p w14:paraId="47C970F8" w14:textId="77777777" w:rsidR="000A1C89" w:rsidRDefault="000A1C89" w:rsidP="000A1C89">
      <w:pPr>
        <w:rPr>
          <w:sz w:val="24"/>
        </w:rPr>
      </w:pPr>
    </w:p>
    <w:p w14:paraId="15FFAAA5" w14:textId="77777777" w:rsidR="000A1C89" w:rsidRDefault="000A1C89" w:rsidP="000A1C89">
      <w:pPr>
        <w:rPr>
          <w:sz w:val="24"/>
        </w:rPr>
      </w:pPr>
      <w:r>
        <w:rPr>
          <w:sz w:val="24"/>
        </w:rPr>
        <w:tab/>
        <w:t>10.  This Agreement is binding upon and shall inure to the benefit of the heirs, executors, administrator, successors and assigns of the parties hereto.</w:t>
      </w:r>
    </w:p>
    <w:p w14:paraId="0C423989" w14:textId="77777777" w:rsidR="000A1C89" w:rsidRDefault="000A1C89" w:rsidP="000A1C89">
      <w:pPr>
        <w:rPr>
          <w:sz w:val="24"/>
        </w:rPr>
      </w:pPr>
    </w:p>
    <w:p w14:paraId="63A5FC15" w14:textId="77777777" w:rsidR="000A1C89" w:rsidRDefault="000A1C89" w:rsidP="000A1C89">
      <w:pPr>
        <w:rPr>
          <w:sz w:val="24"/>
        </w:rPr>
      </w:pPr>
      <w:r>
        <w:rPr>
          <w:sz w:val="24"/>
        </w:rPr>
        <w:tab/>
        <w:t>11.  This Agreement constitutes the entire agreement between the parties and superseded any and all prior oral representations or understandings.  This agreement may not be modified or changed, except by written instrument executed by the parties hereto.</w:t>
      </w:r>
    </w:p>
    <w:p w14:paraId="71C49E1F" w14:textId="77777777" w:rsidR="000A1C89" w:rsidRDefault="000A1C89" w:rsidP="000A1C89">
      <w:pPr>
        <w:rPr>
          <w:sz w:val="24"/>
        </w:rPr>
      </w:pPr>
    </w:p>
    <w:p w14:paraId="1EF30C11" w14:textId="77777777" w:rsidR="000A1C89" w:rsidRDefault="000A1C89" w:rsidP="000A1C89">
      <w:pPr>
        <w:rPr>
          <w:sz w:val="24"/>
        </w:rPr>
      </w:pPr>
      <w:r>
        <w:rPr>
          <w:sz w:val="24"/>
        </w:rPr>
        <w:tab/>
        <w:t>12.  This Agreement shall be construed in accordance with the laws of the Commonwealth of Virginia.</w:t>
      </w:r>
    </w:p>
    <w:p w14:paraId="6D22A4F1" w14:textId="77777777" w:rsidR="000A1C89" w:rsidRDefault="000A1C89" w:rsidP="000A1C89">
      <w:pPr>
        <w:rPr>
          <w:sz w:val="24"/>
        </w:rPr>
      </w:pPr>
    </w:p>
    <w:p w14:paraId="651E974D" w14:textId="77777777" w:rsidR="000A1C89" w:rsidRDefault="000A1C89" w:rsidP="000A1C89">
      <w:pPr>
        <w:rPr>
          <w:sz w:val="24"/>
        </w:rPr>
      </w:pPr>
      <w:r>
        <w:rPr>
          <w:sz w:val="24"/>
        </w:rPr>
        <w:tab/>
        <w:t>IN WITNESS WHEREOF, the individual parties have signed and sealed this Agreement, having read same and understanding same.</w:t>
      </w:r>
    </w:p>
    <w:p w14:paraId="619F5896" w14:textId="77777777" w:rsidR="000A1C89" w:rsidRDefault="000A1C89" w:rsidP="000A1C89">
      <w:pPr>
        <w:rPr>
          <w:sz w:val="24"/>
        </w:rPr>
      </w:pPr>
    </w:p>
    <w:p w14:paraId="391656BF" w14:textId="77777777" w:rsidR="000A1C89" w:rsidRDefault="000A1C89" w:rsidP="000A1C89">
      <w:pPr>
        <w:rPr>
          <w:sz w:val="24"/>
        </w:rPr>
      </w:pPr>
    </w:p>
    <w:p w14:paraId="290AB894" w14:textId="77777777" w:rsidR="00DC52A0" w:rsidRDefault="00DC52A0" w:rsidP="000A1C89">
      <w:pPr>
        <w:rPr>
          <w:sz w:val="24"/>
        </w:rPr>
      </w:pPr>
    </w:p>
    <w:p w14:paraId="1B57BB6B" w14:textId="77777777" w:rsidR="00DC52A0" w:rsidRDefault="00DC52A0" w:rsidP="000A1C89">
      <w:pPr>
        <w:rPr>
          <w:sz w:val="24"/>
        </w:rPr>
      </w:pPr>
    </w:p>
    <w:p w14:paraId="0FBDAD73" w14:textId="77777777" w:rsidR="000A1C89" w:rsidRDefault="00697F17" w:rsidP="000A1C89">
      <w:pPr>
        <w:rPr>
          <w:sz w:val="24"/>
        </w:rPr>
      </w:pPr>
      <w:r>
        <w:rPr>
          <w:sz w:val="24"/>
        </w:rPr>
        <w:tab/>
      </w:r>
      <w:r>
        <w:rPr>
          <w:sz w:val="24"/>
        </w:rPr>
        <w:tab/>
      </w:r>
      <w:r>
        <w:rPr>
          <w:sz w:val="24"/>
        </w:rPr>
        <w:tab/>
      </w:r>
      <w:r>
        <w:rPr>
          <w:sz w:val="24"/>
        </w:rPr>
        <w:tab/>
      </w:r>
      <w:r w:rsidR="000A1C89">
        <w:rPr>
          <w:sz w:val="24"/>
        </w:rPr>
        <w:tab/>
      </w:r>
      <w:r w:rsidR="000A1C89">
        <w:rPr>
          <w:sz w:val="24"/>
          <w:u w:val="single"/>
        </w:rPr>
        <w:tab/>
      </w:r>
      <w:r w:rsidR="000A1C89">
        <w:rPr>
          <w:sz w:val="24"/>
          <w:u w:val="single"/>
        </w:rPr>
        <w:tab/>
      </w:r>
      <w:r w:rsidR="000A1C89">
        <w:rPr>
          <w:sz w:val="24"/>
          <w:u w:val="single"/>
        </w:rPr>
        <w:tab/>
      </w:r>
      <w:r w:rsidR="000A1C89">
        <w:rPr>
          <w:sz w:val="24"/>
          <w:u w:val="single"/>
        </w:rPr>
        <w:tab/>
      </w:r>
      <w:r w:rsidR="000A1C89">
        <w:rPr>
          <w:sz w:val="24"/>
          <w:u w:val="single"/>
        </w:rPr>
        <w:tab/>
      </w:r>
      <w:r w:rsidR="000A1C89">
        <w:rPr>
          <w:sz w:val="24"/>
          <w:u w:val="single"/>
        </w:rPr>
        <w:tab/>
      </w:r>
      <w:r w:rsidR="000A1C89">
        <w:rPr>
          <w:sz w:val="24"/>
          <w:u w:val="single"/>
        </w:rPr>
        <w:tab/>
      </w:r>
    </w:p>
    <w:p w14:paraId="7AB3C361" w14:textId="77777777" w:rsidR="000A1C89" w:rsidRDefault="000A1C89" w:rsidP="000A1C89">
      <w:pPr>
        <w:rPr>
          <w:sz w:val="24"/>
        </w:rPr>
      </w:pPr>
      <w:r>
        <w:rPr>
          <w:sz w:val="24"/>
        </w:rPr>
        <w:tab/>
      </w:r>
      <w:r>
        <w:rPr>
          <w:sz w:val="24"/>
        </w:rPr>
        <w:tab/>
      </w:r>
      <w:r>
        <w:rPr>
          <w:sz w:val="24"/>
        </w:rPr>
        <w:tab/>
      </w:r>
      <w:r>
        <w:rPr>
          <w:sz w:val="24"/>
        </w:rPr>
        <w:tab/>
      </w:r>
      <w:r>
        <w:rPr>
          <w:sz w:val="24"/>
        </w:rPr>
        <w:tab/>
        <w:t>Print Name</w:t>
      </w:r>
      <w:r>
        <w:rPr>
          <w:sz w:val="24"/>
        </w:rPr>
        <w:tab/>
      </w:r>
      <w:r>
        <w:rPr>
          <w:sz w:val="24"/>
        </w:rPr>
        <w:tab/>
      </w:r>
    </w:p>
    <w:p w14:paraId="5D5B5FB1" w14:textId="77777777" w:rsidR="000A1C89" w:rsidRDefault="000A1C89" w:rsidP="000A1C89">
      <w:pPr>
        <w:rPr>
          <w:sz w:val="24"/>
        </w:rPr>
      </w:pPr>
    </w:p>
    <w:p w14:paraId="1572E218" w14:textId="77777777" w:rsidR="000A1C89" w:rsidRDefault="000A1C89" w:rsidP="000A1C89">
      <w:pPr>
        <w:rPr>
          <w:sz w:val="24"/>
        </w:rPr>
      </w:pPr>
    </w:p>
    <w:p w14:paraId="73586F8F" w14:textId="77777777" w:rsidR="00DC52A0" w:rsidRDefault="00DC52A0" w:rsidP="000A1C89">
      <w:pPr>
        <w:rPr>
          <w:sz w:val="24"/>
        </w:rPr>
      </w:pPr>
    </w:p>
    <w:p w14:paraId="22BCADAC" w14:textId="77777777" w:rsidR="000A1C89" w:rsidRDefault="000A1C89" w:rsidP="000A1C8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B5F688A" w14:textId="77777777" w:rsidR="000A1C89" w:rsidRDefault="000A1C89" w:rsidP="000A1C89">
      <w:pPr>
        <w:rPr>
          <w:sz w:val="24"/>
        </w:rPr>
      </w:pPr>
    </w:p>
    <w:p w14:paraId="563A53CB" w14:textId="77777777" w:rsidR="000A1C89" w:rsidRPr="00AB4B69" w:rsidRDefault="000A1C89" w:rsidP="000A1C89">
      <w:pPr>
        <w:rPr>
          <w:sz w:val="24"/>
          <w:u w:val="single"/>
        </w:rPr>
      </w:pP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697F17">
        <w:rPr>
          <w:sz w:val="24"/>
        </w:rPr>
        <w:tab/>
      </w:r>
      <w:r w:rsidR="00697F17">
        <w:rPr>
          <w:sz w:val="24"/>
        </w:rPr>
        <w:tab/>
      </w:r>
      <w:r w:rsidR="00697F17">
        <w:rPr>
          <w:sz w:val="24"/>
        </w:rPr>
        <w:tab/>
      </w:r>
      <w:r w:rsidR="00697F17">
        <w:rPr>
          <w:sz w:val="24"/>
        </w:rPr>
        <w:tab/>
      </w:r>
      <w:r w:rsidR="00697F17">
        <w:rPr>
          <w:sz w:val="24"/>
        </w:rPr>
        <w:tab/>
      </w:r>
      <w:r>
        <w:rPr>
          <w:sz w:val="24"/>
        </w:rPr>
        <w:t>Signature (Parent or G</w:t>
      </w:r>
      <w:r w:rsidR="00897846">
        <w:rPr>
          <w:sz w:val="24"/>
        </w:rPr>
        <w:t xml:space="preserve">uardian if Rider is Under 18 </w:t>
      </w:r>
      <w:r w:rsidR="0072725C">
        <w:rPr>
          <w:sz w:val="24"/>
        </w:rPr>
        <w:t>yrs.</w:t>
      </w:r>
      <w:r>
        <w:rPr>
          <w:sz w:val="24"/>
        </w:rPr>
        <w:t xml:space="preserve"> old)</w:t>
      </w:r>
      <w:r>
        <w:rPr>
          <w:sz w:val="24"/>
        </w:rPr>
        <w:tab/>
      </w:r>
      <w:r>
        <w:rPr>
          <w:sz w:val="24"/>
        </w:rPr>
        <w:tab/>
      </w:r>
      <w:r>
        <w:rPr>
          <w:sz w:val="24"/>
        </w:rPr>
        <w:tab/>
      </w:r>
      <w:r>
        <w:rPr>
          <w:sz w:val="24"/>
        </w:rPr>
        <w:tab/>
      </w:r>
    </w:p>
    <w:p w14:paraId="16AD6E89" w14:textId="77777777" w:rsidR="000A1C89" w:rsidRPr="00020A7F" w:rsidRDefault="000A1C89" w:rsidP="00020A7F">
      <w:pPr>
        <w:jc w:val="center"/>
        <w:rPr>
          <w:sz w:val="24"/>
          <w:szCs w:val="24"/>
        </w:rPr>
      </w:pPr>
    </w:p>
    <w:sectPr w:rsidR="000A1C89" w:rsidRPr="00020A7F" w:rsidSect="00BC2948">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9F23C" w14:textId="77777777" w:rsidR="003B624C" w:rsidRDefault="003B624C" w:rsidP="00697F17">
      <w:r>
        <w:separator/>
      </w:r>
    </w:p>
  </w:endnote>
  <w:endnote w:type="continuationSeparator" w:id="0">
    <w:p w14:paraId="24DBBB4C" w14:textId="77777777" w:rsidR="003B624C" w:rsidRDefault="003B624C" w:rsidP="0069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E0A7" w14:textId="56B85F9C" w:rsidR="00697F17" w:rsidRPr="00697F17" w:rsidRDefault="00697F17">
    <w:pPr>
      <w:pStyle w:val="Footer"/>
      <w:jc w:val="center"/>
      <w:rPr>
        <w:color w:val="5B9BD5"/>
      </w:rPr>
    </w:pPr>
    <w:r w:rsidRPr="00697F17">
      <w:rPr>
        <w:color w:val="5B9BD5"/>
      </w:rPr>
      <w:t xml:space="preserve">Page </w:t>
    </w:r>
    <w:r w:rsidRPr="00697F17">
      <w:rPr>
        <w:color w:val="5B9BD5"/>
      </w:rPr>
      <w:fldChar w:fldCharType="begin"/>
    </w:r>
    <w:r w:rsidRPr="00697F17">
      <w:rPr>
        <w:color w:val="5B9BD5"/>
      </w:rPr>
      <w:instrText xml:space="preserve"> PAGE  \* Arabic  \* MERGEFORMAT </w:instrText>
    </w:r>
    <w:r w:rsidRPr="00697F17">
      <w:rPr>
        <w:color w:val="5B9BD5"/>
      </w:rPr>
      <w:fldChar w:fldCharType="separate"/>
    </w:r>
    <w:r w:rsidR="0096589A">
      <w:rPr>
        <w:noProof/>
        <w:color w:val="5B9BD5"/>
      </w:rPr>
      <w:t>1</w:t>
    </w:r>
    <w:r w:rsidRPr="00697F17">
      <w:rPr>
        <w:color w:val="5B9BD5"/>
      </w:rPr>
      <w:fldChar w:fldCharType="end"/>
    </w:r>
    <w:r w:rsidRPr="00697F17">
      <w:rPr>
        <w:color w:val="5B9BD5"/>
      </w:rPr>
      <w:t xml:space="preserve"> of </w:t>
    </w:r>
    <w:r w:rsidRPr="00697F17">
      <w:rPr>
        <w:color w:val="5B9BD5"/>
      </w:rPr>
      <w:fldChar w:fldCharType="begin"/>
    </w:r>
    <w:r w:rsidRPr="00697F17">
      <w:rPr>
        <w:color w:val="5B9BD5"/>
      </w:rPr>
      <w:instrText xml:space="preserve"> NUMPAGES  \* Arabic  \* MERGEFORMAT </w:instrText>
    </w:r>
    <w:r w:rsidRPr="00697F17">
      <w:rPr>
        <w:color w:val="5B9BD5"/>
      </w:rPr>
      <w:fldChar w:fldCharType="separate"/>
    </w:r>
    <w:r w:rsidR="0096589A">
      <w:rPr>
        <w:noProof/>
        <w:color w:val="5B9BD5"/>
      </w:rPr>
      <w:t>3</w:t>
    </w:r>
    <w:r w:rsidRPr="00697F17">
      <w:rPr>
        <w:color w:val="5B9BD5"/>
      </w:rPr>
      <w:fldChar w:fldCharType="end"/>
    </w:r>
  </w:p>
  <w:p w14:paraId="6F3D193E" w14:textId="77777777" w:rsidR="00697F17" w:rsidRDefault="00697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76D8F" w14:textId="77777777" w:rsidR="003B624C" w:rsidRDefault="003B624C" w:rsidP="00697F17">
      <w:r>
        <w:separator/>
      </w:r>
    </w:p>
  </w:footnote>
  <w:footnote w:type="continuationSeparator" w:id="0">
    <w:p w14:paraId="31DB9F76" w14:textId="77777777" w:rsidR="003B624C" w:rsidRDefault="003B624C" w:rsidP="00697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DE"/>
    <w:rsid w:val="00016252"/>
    <w:rsid w:val="00020A7F"/>
    <w:rsid w:val="00037A62"/>
    <w:rsid w:val="00047E11"/>
    <w:rsid w:val="00052EAC"/>
    <w:rsid w:val="000A1C89"/>
    <w:rsid w:val="000B384E"/>
    <w:rsid w:val="00131B3E"/>
    <w:rsid w:val="00352CB0"/>
    <w:rsid w:val="003613BF"/>
    <w:rsid w:val="003618EA"/>
    <w:rsid w:val="0037122B"/>
    <w:rsid w:val="00392B7A"/>
    <w:rsid w:val="003B624C"/>
    <w:rsid w:val="003C16AD"/>
    <w:rsid w:val="00432D42"/>
    <w:rsid w:val="00443116"/>
    <w:rsid w:val="005250CB"/>
    <w:rsid w:val="00543186"/>
    <w:rsid w:val="00546CDE"/>
    <w:rsid w:val="00697F17"/>
    <w:rsid w:val="006A1672"/>
    <w:rsid w:val="006B41DB"/>
    <w:rsid w:val="0072725C"/>
    <w:rsid w:val="007614E8"/>
    <w:rsid w:val="00784A86"/>
    <w:rsid w:val="007D0AB5"/>
    <w:rsid w:val="00862509"/>
    <w:rsid w:val="00897846"/>
    <w:rsid w:val="00902E13"/>
    <w:rsid w:val="0096589A"/>
    <w:rsid w:val="00A52E36"/>
    <w:rsid w:val="00A57EEB"/>
    <w:rsid w:val="00B23C7B"/>
    <w:rsid w:val="00BC2948"/>
    <w:rsid w:val="00C410C3"/>
    <w:rsid w:val="00C86B7F"/>
    <w:rsid w:val="00D548DC"/>
    <w:rsid w:val="00DB5169"/>
    <w:rsid w:val="00DC52A0"/>
    <w:rsid w:val="00DD7DB5"/>
    <w:rsid w:val="00EE1DF2"/>
    <w:rsid w:val="00F61064"/>
    <w:rsid w:val="00F7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E45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0A7F"/>
    <w:rPr>
      <w:color w:val="0563C1"/>
      <w:u w:val="single"/>
    </w:rPr>
  </w:style>
  <w:style w:type="paragraph" w:styleId="Title">
    <w:name w:val="Title"/>
    <w:basedOn w:val="Normal"/>
    <w:link w:val="TitleChar"/>
    <w:qFormat/>
    <w:rsid w:val="000A1C89"/>
    <w:pPr>
      <w:jc w:val="center"/>
    </w:pPr>
    <w:rPr>
      <w:color w:val="333399"/>
      <w:sz w:val="28"/>
    </w:rPr>
  </w:style>
  <w:style w:type="character" w:customStyle="1" w:styleId="TitleChar">
    <w:name w:val="Title Char"/>
    <w:link w:val="Title"/>
    <w:rsid w:val="000A1C89"/>
    <w:rPr>
      <w:color w:val="333399"/>
      <w:sz w:val="28"/>
    </w:rPr>
  </w:style>
  <w:style w:type="paragraph" w:styleId="Header">
    <w:name w:val="header"/>
    <w:basedOn w:val="Normal"/>
    <w:link w:val="HeaderChar"/>
    <w:uiPriority w:val="99"/>
    <w:unhideWhenUsed/>
    <w:rsid w:val="00697F17"/>
    <w:pPr>
      <w:tabs>
        <w:tab w:val="center" w:pos="4680"/>
        <w:tab w:val="right" w:pos="9360"/>
      </w:tabs>
    </w:pPr>
  </w:style>
  <w:style w:type="character" w:customStyle="1" w:styleId="HeaderChar">
    <w:name w:val="Header Char"/>
    <w:basedOn w:val="DefaultParagraphFont"/>
    <w:link w:val="Header"/>
    <w:uiPriority w:val="99"/>
    <w:rsid w:val="00697F17"/>
  </w:style>
  <w:style w:type="paragraph" w:styleId="Footer">
    <w:name w:val="footer"/>
    <w:basedOn w:val="Normal"/>
    <w:link w:val="FooterChar"/>
    <w:uiPriority w:val="99"/>
    <w:unhideWhenUsed/>
    <w:rsid w:val="00697F17"/>
    <w:pPr>
      <w:tabs>
        <w:tab w:val="center" w:pos="4680"/>
        <w:tab w:val="right" w:pos="9360"/>
      </w:tabs>
    </w:pPr>
  </w:style>
  <w:style w:type="character" w:customStyle="1" w:styleId="FooterChar">
    <w:name w:val="Footer Char"/>
    <w:basedOn w:val="DefaultParagraphFont"/>
    <w:link w:val="Footer"/>
    <w:uiPriority w:val="99"/>
    <w:rsid w:val="0069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ADDITIONAL INFORMATION</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dc:title>
  <dc:subject/>
  <dc:creator>R. Beau Logsdon</dc:creator>
  <cp:keywords/>
  <cp:lastModifiedBy>Kerrie Logsdon</cp:lastModifiedBy>
  <cp:revision>2</cp:revision>
  <cp:lastPrinted>2008-08-31T14:12:00Z</cp:lastPrinted>
  <dcterms:created xsi:type="dcterms:W3CDTF">2017-05-19T04:05:00Z</dcterms:created>
  <dcterms:modified xsi:type="dcterms:W3CDTF">2017-05-19T04:05:00Z</dcterms:modified>
</cp:coreProperties>
</file>